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A4" w:rsidRPr="00BE5F11" w:rsidRDefault="007232A4" w:rsidP="007232A4">
      <w:pPr>
        <w:spacing w:after="0" w:line="240" w:lineRule="auto"/>
        <w:ind w:firstLine="567"/>
        <w:jc w:val="center"/>
        <w:outlineLvl w:val="1"/>
        <w:rPr>
          <w:rFonts w:ascii="Comic Sans MS" w:eastAsia="Times New Roman" w:hAnsi="Comic Sans MS" w:cs="Times New Roman"/>
          <w:b/>
          <w:bCs/>
          <w:color w:val="000000"/>
          <w:sz w:val="40"/>
          <w:szCs w:val="24"/>
          <w:lang w:eastAsia="ru-RU"/>
        </w:rPr>
      </w:pPr>
      <w:r w:rsidRPr="007232A4">
        <w:rPr>
          <w:rFonts w:ascii="Comic Sans MS" w:eastAsia="Times New Roman" w:hAnsi="Comic Sans MS" w:cs="Times New Roman"/>
          <w:b/>
          <w:bCs/>
          <w:color w:val="000000"/>
          <w:sz w:val="40"/>
          <w:szCs w:val="24"/>
          <w:lang w:eastAsia="ru-RU"/>
        </w:rPr>
        <w:t>Четыре шага к прекращению воровства</w:t>
      </w:r>
      <w:r w:rsidR="00BE5F11">
        <w:rPr>
          <w:rFonts w:ascii="Comic Sans MS" w:eastAsia="Times New Roman" w:hAnsi="Comic Sans MS" w:cs="Times New Roman"/>
          <w:b/>
          <w:bCs/>
          <w:color w:val="000000"/>
          <w:sz w:val="40"/>
          <w:szCs w:val="24"/>
          <w:lang w:eastAsia="ru-RU"/>
        </w:rPr>
        <w:t>!</w:t>
      </w:r>
    </w:p>
    <w:p w:rsidR="007232A4" w:rsidRPr="007232A4" w:rsidRDefault="007232A4" w:rsidP="007232A4">
      <w:pPr>
        <w:spacing w:after="0" w:line="240" w:lineRule="auto"/>
        <w:ind w:firstLine="567"/>
        <w:jc w:val="center"/>
        <w:outlineLvl w:val="1"/>
        <w:rPr>
          <w:rFonts w:ascii="Comic Sans MS" w:eastAsia="Times New Roman" w:hAnsi="Comic Sans MS" w:cs="Times New Roman"/>
          <w:b/>
          <w:bCs/>
          <w:color w:val="000000"/>
          <w:sz w:val="44"/>
          <w:szCs w:val="36"/>
          <w:lang w:eastAsia="ru-RU"/>
        </w:rPr>
      </w:pPr>
    </w:p>
    <w:p w:rsidR="007232A4" w:rsidRPr="00BE5F11"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7232A4">
        <w:rPr>
          <w:rFonts w:ascii="Comic Sans MS" w:eastAsia="Times New Roman" w:hAnsi="Comic Sans MS" w:cs="Times New Roman"/>
          <w:color w:val="000000"/>
          <w:sz w:val="28"/>
          <w:szCs w:val="27"/>
          <w:lang w:eastAsia="ru-RU"/>
        </w:rPr>
        <w:t>Существует четыре основных правила поведения родителей, помогающих остановить воровство независимо от того, маленькие у вас дети или постарше.</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4"/>
          <w:szCs w:val="27"/>
          <w:lang w:eastAsia="ru-RU"/>
        </w:rPr>
      </w:pP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b/>
          <w:bCs/>
          <w:color w:val="000000"/>
          <w:sz w:val="28"/>
          <w:szCs w:val="27"/>
          <w:lang w:eastAsia="ru-RU"/>
        </w:rPr>
        <w:t>Шаг 1. Подойдите к ситуации спокойно и оцените намерения ребенка</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7232A4">
        <w:rPr>
          <w:rFonts w:ascii="Comic Sans MS" w:eastAsia="Times New Roman" w:hAnsi="Comic Sans MS" w:cs="Times New Roman"/>
          <w:color w:val="000000"/>
          <w:sz w:val="28"/>
          <w:szCs w:val="27"/>
          <w:lang w:eastAsia="ru-RU"/>
        </w:rPr>
        <w:t>Шаг первый заключается в попытке найти ответы на пять основополагающих вопросов:</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i/>
          <w:iCs/>
          <w:color w:val="000000"/>
          <w:sz w:val="28"/>
          <w:szCs w:val="27"/>
          <w:lang w:eastAsia="ru-RU"/>
        </w:rPr>
        <w:t>- Что </w:t>
      </w:r>
      <w:r w:rsidRPr="007232A4">
        <w:rPr>
          <w:rFonts w:ascii="Comic Sans MS" w:eastAsia="Times New Roman" w:hAnsi="Comic Sans MS" w:cs="Times New Roman"/>
          <w:color w:val="000000"/>
          <w:sz w:val="28"/>
          <w:szCs w:val="27"/>
          <w:lang w:eastAsia="ru-RU"/>
        </w:rPr>
        <w:t>произошло?</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i/>
          <w:iCs/>
          <w:color w:val="000000"/>
          <w:sz w:val="28"/>
          <w:szCs w:val="27"/>
          <w:lang w:eastAsia="ru-RU"/>
        </w:rPr>
        <w:t>- Где </w:t>
      </w:r>
      <w:r w:rsidRPr="007232A4">
        <w:rPr>
          <w:rFonts w:ascii="Comic Sans MS" w:eastAsia="Times New Roman" w:hAnsi="Comic Sans MS" w:cs="Times New Roman"/>
          <w:color w:val="000000"/>
          <w:sz w:val="28"/>
          <w:szCs w:val="27"/>
          <w:lang w:eastAsia="ru-RU"/>
        </w:rPr>
        <w:t>и</w:t>
      </w:r>
      <w:r w:rsidRPr="00BE5F11">
        <w:rPr>
          <w:rFonts w:ascii="Comic Sans MS" w:eastAsia="Times New Roman" w:hAnsi="Comic Sans MS" w:cs="Times New Roman"/>
          <w:color w:val="000000"/>
          <w:sz w:val="28"/>
          <w:szCs w:val="27"/>
          <w:lang w:eastAsia="ru-RU"/>
        </w:rPr>
        <w:t> </w:t>
      </w:r>
      <w:r w:rsidRPr="00BE5F11">
        <w:rPr>
          <w:rFonts w:ascii="Comic Sans MS" w:eastAsia="Times New Roman" w:hAnsi="Comic Sans MS" w:cs="Times New Roman"/>
          <w:i/>
          <w:iCs/>
          <w:color w:val="000000"/>
          <w:sz w:val="28"/>
          <w:szCs w:val="27"/>
          <w:lang w:eastAsia="ru-RU"/>
        </w:rPr>
        <w:t>когда </w:t>
      </w:r>
      <w:r w:rsidRPr="007232A4">
        <w:rPr>
          <w:rFonts w:ascii="Comic Sans MS" w:eastAsia="Times New Roman" w:hAnsi="Comic Sans MS" w:cs="Times New Roman"/>
          <w:color w:val="000000"/>
          <w:sz w:val="28"/>
          <w:szCs w:val="27"/>
          <w:lang w:eastAsia="ru-RU"/>
        </w:rPr>
        <w:t>это случилось?</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i/>
          <w:iCs/>
          <w:color w:val="000000"/>
          <w:sz w:val="28"/>
          <w:szCs w:val="27"/>
          <w:lang w:eastAsia="ru-RU"/>
        </w:rPr>
        <w:t>- С кем </w:t>
      </w:r>
      <w:r w:rsidRPr="007232A4">
        <w:rPr>
          <w:rFonts w:ascii="Comic Sans MS" w:eastAsia="Times New Roman" w:hAnsi="Comic Sans MS" w:cs="Times New Roman"/>
          <w:color w:val="000000"/>
          <w:sz w:val="28"/>
          <w:szCs w:val="27"/>
          <w:lang w:eastAsia="ru-RU"/>
        </w:rPr>
        <w:t>был ваш ребенок?</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i/>
          <w:iCs/>
          <w:color w:val="000000"/>
          <w:sz w:val="28"/>
          <w:szCs w:val="27"/>
          <w:lang w:eastAsia="ru-RU"/>
        </w:rPr>
        <w:t>- Почему </w:t>
      </w:r>
      <w:r w:rsidRPr="007232A4">
        <w:rPr>
          <w:rFonts w:ascii="Comic Sans MS" w:eastAsia="Times New Roman" w:hAnsi="Comic Sans MS" w:cs="Times New Roman"/>
          <w:color w:val="000000"/>
          <w:sz w:val="28"/>
          <w:szCs w:val="27"/>
          <w:lang w:eastAsia="ru-RU"/>
        </w:rPr>
        <w:t>он украл?</w:t>
      </w:r>
    </w:p>
    <w:p w:rsidR="00D2672E" w:rsidRDefault="007232A4" w:rsidP="00BE5F11">
      <w:pPr>
        <w:spacing w:after="0" w:line="240" w:lineRule="auto"/>
        <w:ind w:firstLine="567"/>
        <w:jc w:val="both"/>
        <w:rPr>
          <w:rFonts w:ascii="Comic Sans MS" w:eastAsia="Times New Roman" w:hAnsi="Comic Sans MS" w:cs="Times New Roman"/>
          <w:color w:val="000000"/>
          <w:sz w:val="28"/>
          <w:szCs w:val="27"/>
          <w:lang w:eastAsia="ru-RU"/>
        </w:rPr>
      </w:pPr>
      <w:r w:rsidRPr="007232A4">
        <w:rPr>
          <w:rFonts w:ascii="Comic Sans MS" w:eastAsia="Times New Roman" w:hAnsi="Comic Sans MS" w:cs="Times New Roman"/>
          <w:color w:val="000000"/>
          <w:sz w:val="28"/>
          <w:szCs w:val="27"/>
          <w:lang w:eastAsia="ru-RU"/>
        </w:rPr>
        <w:t xml:space="preserve">К сожалению, прямой вопрос «Почему ты это сделал?» ведет </w:t>
      </w:r>
      <w:proofErr w:type="gramStart"/>
      <w:r w:rsidRPr="007232A4">
        <w:rPr>
          <w:rFonts w:ascii="Comic Sans MS" w:eastAsia="Times New Roman" w:hAnsi="Comic Sans MS" w:cs="Times New Roman"/>
          <w:color w:val="000000"/>
          <w:sz w:val="28"/>
          <w:szCs w:val="27"/>
          <w:lang w:eastAsia="ru-RU"/>
        </w:rPr>
        <w:t>в</w:t>
      </w:r>
      <w:proofErr w:type="gramEnd"/>
      <w:r w:rsidRPr="007232A4">
        <w:rPr>
          <w:rFonts w:ascii="Comic Sans MS" w:eastAsia="Times New Roman" w:hAnsi="Comic Sans MS" w:cs="Times New Roman"/>
          <w:color w:val="000000"/>
          <w:sz w:val="28"/>
          <w:szCs w:val="27"/>
          <w:lang w:eastAsia="ru-RU"/>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w:t>
      </w:r>
      <w:r w:rsidRPr="00BE5F11">
        <w:rPr>
          <w:rFonts w:ascii="Comic Sans MS" w:eastAsia="Times New Roman" w:hAnsi="Comic Sans MS" w:cs="Times New Roman"/>
          <w:color w:val="000000"/>
          <w:sz w:val="28"/>
          <w:szCs w:val="27"/>
          <w:lang w:eastAsia="ru-RU"/>
        </w:rPr>
        <w:t> </w:t>
      </w:r>
    </w:p>
    <w:p w:rsidR="007232A4" w:rsidRPr="00BE5F11" w:rsidRDefault="007232A4" w:rsidP="00BE5F11">
      <w:pPr>
        <w:spacing w:after="0" w:line="240" w:lineRule="auto"/>
        <w:ind w:firstLine="567"/>
        <w:jc w:val="both"/>
        <w:rPr>
          <w:rFonts w:ascii="Comic Sans MS" w:eastAsia="Times New Roman" w:hAnsi="Comic Sans MS" w:cs="Times New Roman"/>
          <w:color w:val="000000"/>
          <w:sz w:val="28"/>
          <w:szCs w:val="27"/>
          <w:lang w:eastAsia="ru-RU"/>
        </w:rPr>
      </w:pPr>
      <w:r w:rsidRPr="007232A4">
        <w:rPr>
          <w:rFonts w:ascii="Comic Sans MS" w:eastAsia="Times New Roman" w:hAnsi="Comic Sans MS" w:cs="Times New Roman"/>
          <w:color w:val="000000"/>
          <w:sz w:val="28"/>
          <w:szCs w:val="27"/>
          <w:lang w:eastAsia="ru-RU"/>
        </w:rPr>
        <w:t>Важно запомнить два «не» в родительском поведении. Во-первых,</w:t>
      </w:r>
      <w:r w:rsidRPr="00BE5F11">
        <w:rPr>
          <w:rFonts w:ascii="Comic Sans MS" w:eastAsia="Times New Roman" w:hAnsi="Comic Sans MS" w:cs="Times New Roman"/>
          <w:color w:val="000000"/>
          <w:sz w:val="28"/>
          <w:szCs w:val="27"/>
          <w:lang w:eastAsia="ru-RU"/>
        </w:rPr>
        <w:t> </w:t>
      </w:r>
      <w:r w:rsidRPr="00BE5F11">
        <w:rPr>
          <w:rFonts w:ascii="Comic Sans MS" w:eastAsia="Times New Roman" w:hAnsi="Comic Sans MS" w:cs="Times New Roman"/>
          <w:i/>
          <w:iCs/>
          <w:color w:val="000000"/>
          <w:sz w:val="28"/>
          <w:szCs w:val="27"/>
          <w:lang w:eastAsia="ru-RU"/>
        </w:rPr>
        <w:t>не реагируйте слишком остро. </w:t>
      </w:r>
      <w:r w:rsidRPr="007232A4">
        <w:rPr>
          <w:rFonts w:ascii="Comic Sans MS" w:eastAsia="Times New Roman" w:hAnsi="Comic Sans MS" w:cs="Times New Roman"/>
          <w:color w:val="000000"/>
          <w:sz w:val="28"/>
          <w:szCs w:val="27"/>
          <w:lang w:eastAsia="ru-RU"/>
        </w:rPr>
        <w:t>Безусловно, вы будете рассержены и расстроены, но старайтесь держаться спокойно. Во-вторых,</w:t>
      </w:r>
      <w:r w:rsidRPr="00BE5F11">
        <w:rPr>
          <w:rFonts w:ascii="Comic Sans MS" w:eastAsia="Times New Roman" w:hAnsi="Comic Sans MS" w:cs="Times New Roman"/>
          <w:color w:val="000000"/>
          <w:sz w:val="28"/>
          <w:szCs w:val="27"/>
          <w:lang w:eastAsia="ru-RU"/>
        </w:rPr>
        <w:t> </w:t>
      </w:r>
      <w:r w:rsidRPr="00BE5F11">
        <w:rPr>
          <w:rFonts w:ascii="Comic Sans MS" w:eastAsia="Times New Roman" w:hAnsi="Comic Sans MS" w:cs="Times New Roman"/>
          <w:i/>
          <w:iCs/>
          <w:color w:val="000000"/>
          <w:sz w:val="28"/>
          <w:szCs w:val="27"/>
          <w:lang w:eastAsia="ru-RU"/>
        </w:rPr>
        <w:t>не обвиняйте </w:t>
      </w:r>
      <w:r w:rsidRPr="007232A4">
        <w:rPr>
          <w:rFonts w:ascii="Comic Sans MS" w:eastAsia="Times New Roman" w:hAnsi="Comic Sans MS" w:cs="Times New Roman"/>
          <w:color w:val="000000"/>
          <w:sz w:val="28"/>
          <w:szCs w:val="27"/>
          <w:lang w:eastAsia="ru-RU"/>
        </w:rPr>
        <w:t>ребенка в воровстве и не называйте его воришкой. Обвинения никогда не решат проблему, а ребенок может начать обманывать, чтобы изб</w:t>
      </w:r>
      <w:r w:rsidR="00D2672E">
        <w:rPr>
          <w:rFonts w:ascii="Comic Sans MS" w:eastAsia="Times New Roman" w:hAnsi="Comic Sans MS" w:cs="Times New Roman"/>
          <w:color w:val="000000"/>
          <w:sz w:val="28"/>
          <w:szCs w:val="27"/>
          <w:lang w:eastAsia="ru-RU"/>
        </w:rPr>
        <w:t>ежать наказания или неодобрения</w:t>
      </w:r>
      <w:r w:rsidRPr="007232A4">
        <w:rPr>
          <w:rFonts w:ascii="Comic Sans MS" w:eastAsia="Times New Roman" w:hAnsi="Comic Sans MS" w:cs="Times New Roman"/>
          <w:color w:val="000000"/>
          <w:sz w:val="28"/>
          <w:szCs w:val="27"/>
          <w:lang w:eastAsia="ru-RU"/>
        </w:rPr>
        <w:t>.</w:t>
      </w:r>
    </w:p>
    <w:p w:rsidR="007232A4" w:rsidRPr="007232A4" w:rsidRDefault="007232A4" w:rsidP="007232A4">
      <w:pPr>
        <w:spacing w:after="0" w:line="240" w:lineRule="auto"/>
        <w:ind w:firstLine="567"/>
        <w:rPr>
          <w:rFonts w:ascii="Comic Sans MS" w:eastAsia="Times New Roman" w:hAnsi="Comic Sans MS" w:cs="Times New Roman"/>
          <w:color w:val="000000"/>
          <w:sz w:val="28"/>
          <w:szCs w:val="27"/>
          <w:lang w:eastAsia="ru-RU"/>
        </w:rPr>
      </w:pP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b/>
          <w:bCs/>
          <w:color w:val="000000"/>
          <w:sz w:val="28"/>
          <w:szCs w:val="27"/>
          <w:lang w:eastAsia="ru-RU"/>
        </w:rPr>
        <w:t>Шаг 2. Объясните, почему воровать плохо</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7232A4">
        <w:rPr>
          <w:rFonts w:ascii="Comic Sans MS" w:eastAsia="Times New Roman" w:hAnsi="Comic Sans MS" w:cs="Times New Roman"/>
          <w:color w:val="000000"/>
          <w:sz w:val="28"/>
          <w:szCs w:val="27"/>
          <w:lang w:eastAsia="ru-RU"/>
        </w:rPr>
        <w:t>Изложите ребенку свои взгляды на честность. Будьте лаконичны и придерживайтесь темы вреда воровства: «</w:t>
      </w:r>
      <w:r w:rsidRPr="007232A4">
        <w:rPr>
          <w:rFonts w:ascii="Comic Sans MS" w:eastAsia="Times New Roman" w:hAnsi="Comic Sans MS" w:cs="Times New Roman"/>
          <w:i/>
          <w:color w:val="000000"/>
          <w:sz w:val="28"/>
          <w:szCs w:val="27"/>
          <w:lang w:eastAsia="ru-RU"/>
        </w:rPr>
        <w:t xml:space="preserve">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rsidRPr="007232A4">
        <w:rPr>
          <w:rFonts w:ascii="Comic Sans MS" w:eastAsia="Times New Roman" w:hAnsi="Comic Sans MS" w:cs="Times New Roman"/>
          <w:i/>
          <w:color w:val="000000"/>
          <w:sz w:val="28"/>
          <w:szCs w:val="27"/>
          <w:lang w:eastAsia="ru-RU"/>
        </w:rPr>
        <w:t>будешь уважать собственность других и всегда</w:t>
      </w:r>
      <w:proofErr w:type="gramEnd"/>
      <w:r w:rsidRPr="007232A4">
        <w:rPr>
          <w:rFonts w:ascii="Comic Sans MS" w:eastAsia="Times New Roman" w:hAnsi="Comic Sans MS" w:cs="Times New Roman"/>
          <w:i/>
          <w:color w:val="000000"/>
          <w:sz w:val="28"/>
          <w:szCs w:val="27"/>
          <w:lang w:eastAsia="ru-RU"/>
        </w:rPr>
        <w:t xml:space="preserve"> будешь спрашивать разрешение, прежде чем что-то одолжить». </w:t>
      </w:r>
      <w:r w:rsidRPr="007232A4">
        <w:rPr>
          <w:rFonts w:ascii="Comic Sans MS" w:eastAsia="Times New Roman" w:hAnsi="Comic Sans MS" w:cs="Times New Roman"/>
          <w:color w:val="000000"/>
          <w:sz w:val="28"/>
          <w:szCs w:val="27"/>
          <w:lang w:eastAsia="ru-RU"/>
        </w:rPr>
        <w:t>Помните, что детям часто трудно понять разницу между</w:t>
      </w:r>
      <w:r w:rsidRPr="007232A4">
        <w:rPr>
          <w:rFonts w:ascii="Comic Sans MS" w:eastAsia="Times New Roman" w:hAnsi="Comic Sans MS" w:cs="Times New Roman"/>
          <w:i/>
          <w:color w:val="000000"/>
          <w:sz w:val="28"/>
          <w:szCs w:val="27"/>
          <w:lang w:eastAsia="ru-RU"/>
        </w:rPr>
        <w:t xml:space="preserve"> «</w:t>
      </w:r>
      <w:r w:rsidRPr="007232A4">
        <w:rPr>
          <w:rFonts w:ascii="Comic Sans MS" w:eastAsia="Times New Roman" w:hAnsi="Comic Sans MS" w:cs="Times New Roman"/>
          <w:color w:val="000000"/>
          <w:sz w:val="28"/>
          <w:szCs w:val="27"/>
          <w:lang w:eastAsia="ru-RU"/>
        </w:rPr>
        <w:t>одолжить</w:t>
      </w:r>
      <w:r w:rsidRPr="007232A4">
        <w:rPr>
          <w:rFonts w:ascii="Comic Sans MS" w:eastAsia="Times New Roman" w:hAnsi="Comic Sans MS" w:cs="Times New Roman"/>
          <w:i/>
          <w:color w:val="000000"/>
          <w:sz w:val="28"/>
          <w:szCs w:val="27"/>
          <w:lang w:eastAsia="ru-RU"/>
        </w:rPr>
        <w:t>»</w:t>
      </w:r>
      <w:r w:rsidRPr="007232A4">
        <w:rPr>
          <w:rFonts w:ascii="Comic Sans MS" w:eastAsia="Times New Roman" w:hAnsi="Comic Sans MS" w:cs="Times New Roman"/>
          <w:color w:val="000000"/>
          <w:sz w:val="28"/>
          <w:szCs w:val="27"/>
          <w:lang w:eastAsia="ru-RU"/>
        </w:rPr>
        <w:t xml:space="preserve"> и «взять», поэтому вам придется объяснить ребенку идею права собственности и уважения к ней.</w:t>
      </w:r>
      <w:r w:rsidRPr="00BE5F11">
        <w:rPr>
          <w:rFonts w:ascii="Comic Sans MS" w:eastAsia="Times New Roman" w:hAnsi="Comic Sans MS" w:cs="Times New Roman"/>
          <w:color w:val="000000"/>
          <w:sz w:val="28"/>
          <w:szCs w:val="27"/>
          <w:lang w:eastAsia="ru-RU"/>
        </w:rPr>
        <w:t> </w:t>
      </w:r>
      <w:r w:rsidR="00BE5F11" w:rsidRPr="00BE5F11">
        <w:rPr>
          <w:rFonts w:ascii="Comic Sans MS" w:eastAsia="Times New Roman" w:hAnsi="Comic Sans MS" w:cs="Times New Roman"/>
          <w:color w:val="000000"/>
          <w:sz w:val="28"/>
          <w:szCs w:val="27"/>
          <w:lang w:eastAsia="ru-RU"/>
        </w:rPr>
        <w:t xml:space="preserve"> </w:t>
      </w:r>
      <w:r w:rsidRPr="007232A4">
        <w:rPr>
          <w:rFonts w:ascii="Comic Sans MS" w:eastAsia="Times New Roman" w:hAnsi="Comic Sans MS" w:cs="Times New Roman"/>
          <w:color w:val="000000"/>
          <w:sz w:val="28"/>
          <w:szCs w:val="27"/>
          <w:lang w:eastAsia="ru-RU"/>
        </w:rPr>
        <w:t xml:space="preserve">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b/>
          <w:bCs/>
          <w:color w:val="000000"/>
          <w:sz w:val="28"/>
          <w:szCs w:val="27"/>
          <w:lang w:eastAsia="ru-RU"/>
        </w:rPr>
        <w:lastRenderedPageBreak/>
        <w:t>Шаг 3. Делайте замечания и размышляйте над ситуацией</w:t>
      </w:r>
    </w:p>
    <w:p w:rsidR="007232A4" w:rsidRPr="00BE5F11"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7232A4">
        <w:rPr>
          <w:rFonts w:ascii="Comic Sans MS" w:eastAsia="Times New Roman" w:hAnsi="Comic Sans MS" w:cs="Times New Roman"/>
          <w:color w:val="000000"/>
          <w:sz w:val="28"/>
          <w:szCs w:val="27"/>
          <w:lang w:eastAsia="ru-RU"/>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w:t>
      </w:r>
      <w:bookmarkStart w:id="0" w:name="_GoBack"/>
      <w:bookmarkEnd w:id="0"/>
      <w:r w:rsidRPr="007232A4">
        <w:rPr>
          <w:rFonts w:ascii="Comic Sans MS" w:eastAsia="Times New Roman" w:hAnsi="Comic Sans MS" w:cs="Times New Roman"/>
          <w:color w:val="000000"/>
          <w:sz w:val="28"/>
          <w:szCs w:val="27"/>
          <w:lang w:eastAsia="ru-RU"/>
        </w:rPr>
        <w:t>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BE5F11">
        <w:rPr>
          <w:rFonts w:ascii="Comic Sans MS" w:eastAsia="Times New Roman" w:hAnsi="Comic Sans MS" w:cs="Times New Roman"/>
          <w:b/>
          <w:bCs/>
          <w:color w:val="000000"/>
          <w:sz w:val="28"/>
          <w:szCs w:val="27"/>
          <w:lang w:eastAsia="ru-RU"/>
        </w:rPr>
        <w:t xml:space="preserve">Шаг 4. Требуйте </w:t>
      </w:r>
      <w:r w:rsidR="00D2672E" w:rsidRPr="00BE5F11">
        <w:rPr>
          <w:rFonts w:ascii="Comic Sans MS" w:eastAsia="Times New Roman" w:hAnsi="Comic Sans MS" w:cs="Times New Roman"/>
          <w:noProof/>
          <w:color w:val="000000"/>
          <w:sz w:val="28"/>
          <w:szCs w:val="27"/>
          <w:lang w:eastAsia="ru-RU"/>
        </w:rPr>
        <w:drawing>
          <wp:anchor distT="0" distB="0" distL="0" distR="0" simplePos="0" relativeHeight="251658240" behindDoc="0" locked="0" layoutInCell="1" allowOverlap="0" wp14:anchorId="772ACC86" wp14:editId="3FF52B1D">
            <wp:simplePos x="0" y="0"/>
            <wp:positionH relativeFrom="column">
              <wp:align>right</wp:align>
            </wp:positionH>
            <wp:positionV relativeFrom="line">
              <wp:posOffset>0</wp:posOffset>
            </wp:positionV>
            <wp:extent cx="3807460" cy="3439160"/>
            <wp:effectExtent l="0" t="0" r="2540" b="8890"/>
            <wp:wrapSquare wrapText="bothSides"/>
            <wp:docPr id="1" name="Рисунок 1" descr="http://special3.shkola.hc.ru/images/chuvstvo_v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images/chuvstvo_vin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44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F11">
        <w:rPr>
          <w:rFonts w:ascii="Comic Sans MS" w:eastAsia="Times New Roman" w:hAnsi="Comic Sans MS" w:cs="Times New Roman"/>
          <w:b/>
          <w:bCs/>
          <w:color w:val="000000"/>
          <w:sz w:val="28"/>
          <w:szCs w:val="27"/>
          <w:lang w:eastAsia="ru-RU"/>
        </w:rPr>
        <w:t>восстановления справедливости</w:t>
      </w:r>
    </w:p>
    <w:p w:rsidR="007232A4" w:rsidRPr="007232A4" w:rsidRDefault="007232A4" w:rsidP="007232A4">
      <w:pPr>
        <w:spacing w:after="0" w:line="240" w:lineRule="auto"/>
        <w:ind w:firstLine="567"/>
        <w:jc w:val="both"/>
        <w:rPr>
          <w:rFonts w:ascii="Comic Sans MS" w:eastAsia="Times New Roman" w:hAnsi="Comic Sans MS" w:cs="Times New Roman"/>
          <w:color w:val="000000"/>
          <w:sz w:val="28"/>
          <w:szCs w:val="27"/>
          <w:lang w:eastAsia="ru-RU"/>
        </w:rPr>
      </w:pPr>
      <w:r w:rsidRPr="007232A4">
        <w:rPr>
          <w:rFonts w:ascii="Comic Sans MS" w:eastAsia="Times New Roman" w:hAnsi="Comic Sans MS" w:cs="Times New Roman"/>
          <w:color w:val="000000"/>
          <w:sz w:val="28"/>
          <w:szCs w:val="27"/>
          <w:lang w:eastAsia="ru-RU"/>
        </w:rPr>
        <w:t>И последний шаг – убедитесь в том, что ребенок действительно понимает,</w:t>
      </w:r>
      <w:r w:rsidRPr="00BE5F11">
        <w:rPr>
          <w:rFonts w:ascii="Comic Sans MS" w:eastAsia="Times New Roman" w:hAnsi="Comic Sans MS" w:cs="Times New Roman"/>
          <w:color w:val="000000"/>
          <w:sz w:val="28"/>
          <w:szCs w:val="27"/>
          <w:lang w:eastAsia="ru-RU"/>
        </w:rPr>
        <w:t> </w:t>
      </w:r>
      <w:r w:rsidRPr="00BE5F11">
        <w:rPr>
          <w:rFonts w:ascii="Comic Sans MS" w:eastAsia="Times New Roman" w:hAnsi="Comic Sans MS" w:cs="Times New Roman"/>
          <w:i/>
          <w:iCs/>
          <w:color w:val="000000"/>
          <w:sz w:val="28"/>
          <w:szCs w:val="27"/>
          <w:lang w:eastAsia="ru-RU"/>
        </w:rPr>
        <w:t>почему </w:t>
      </w:r>
      <w:r w:rsidRPr="007232A4">
        <w:rPr>
          <w:rFonts w:ascii="Comic Sans MS" w:eastAsia="Times New Roman" w:hAnsi="Comic Sans MS" w:cs="Times New Roman"/>
          <w:color w:val="000000"/>
          <w:sz w:val="28"/>
          <w:szCs w:val="27"/>
          <w:lang w:eastAsia="ru-RU"/>
        </w:rPr>
        <w:t>воровать плохо и</w:t>
      </w:r>
      <w:r w:rsidRPr="00BE5F11">
        <w:rPr>
          <w:rFonts w:ascii="Comic Sans MS" w:eastAsia="Times New Roman" w:hAnsi="Comic Sans MS" w:cs="Times New Roman"/>
          <w:color w:val="000000"/>
          <w:sz w:val="28"/>
          <w:szCs w:val="27"/>
          <w:lang w:eastAsia="ru-RU"/>
        </w:rPr>
        <w:t> </w:t>
      </w:r>
      <w:r w:rsidRPr="00BE5F11">
        <w:rPr>
          <w:rFonts w:ascii="Comic Sans MS" w:eastAsia="Times New Roman" w:hAnsi="Comic Sans MS" w:cs="Times New Roman"/>
          <w:i/>
          <w:iCs/>
          <w:color w:val="000000"/>
          <w:sz w:val="28"/>
          <w:szCs w:val="27"/>
          <w:lang w:eastAsia="ru-RU"/>
        </w:rPr>
        <w:t>что надо сделать, чтобы исправить положение. </w:t>
      </w:r>
      <w:r w:rsidRPr="007232A4">
        <w:rPr>
          <w:rFonts w:ascii="Comic Sans MS" w:eastAsia="Times New Roman" w:hAnsi="Comic Sans MS" w:cs="Times New Roman"/>
          <w:color w:val="000000"/>
          <w:sz w:val="28"/>
          <w:szCs w:val="27"/>
          <w:lang w:eastAsia="ru-RU"/>
        </w:rPr>
        <w:t xml:space="preserve">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ребенку </w:t>
      </w:r>
      <w:proofErr w:type="gramStart"/>
      <w:r w:rsidRPr="007232A4">
        <w:rPr>
          <w:rFonts w:ascii="Comic Sans MS" w:eastAsia="Times New Roman" w:hAnsi="Comic Sans MS" w:cs="Times New Roman"/>
          <w:color w:val="000000"/>
          <w:sz w:val="28"/>
          <w:szCs w:val="27"/>
          <w:lang w:eastAsia="ru-RU"/>
        </w:rPr>
        <w:t>содеянное</w:t>
      </w:r>
      <w:proofErr w:type="gramEnd"/>
      <w:r w:rsidRPr="007232A4">
        <w:rPr>
          <w:rFonts w:ascii="Comic Sans MS" w:eastAsia="Times New Roman" w:hAnsi="Comic Sans MS" w:cs="Times New Roman"/>
          <w:color w:val="000000"/>
          <w:sz w:val="28"/>
          <w:szCs w:val="27"/>
          <w:lang w:eastAsia="ru-RU"/>
        </w:rPr>
        <w:t>.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или же за счет дополнительных ежедневных обязанностей.</w:t>
      </w:r>
    </w:p>
    <w:p w:rsidR="008B5477" w:rsidRPr="00BE5F11" w:rsidRDefault="008B5477" w:rsidP="007232A4">
      <w:pPr>
        <w:spacing w:after="0"/>
        <w:ind w:firstLine="567"/>
        <w:rPr>
          <w:rFonts w:ascii="Comic Sans MS" w:hAnsi="Comic Sans MS"/>
          <w:sz w:val="24"/>
        </w:rPr>
      </w:pPr>
    </w:p>
    <w:sectPr w:rsidR="008B5477" w:rsidRPr="00BE5F11" w:rsidSect="00D2672E">
      <w:pgSz w:w="11906" w:h="16838"/>
      <w:pgMar w:top="709" w:right="707" w:bottom="709" w:left="851" w:header="708" w:footer="708" w:gutter="0"/>
      <w:pgBorders w:offsetFrom="page">
        <w:top w:val="dotDash" w:sz="18" w:space="24" w:color="auto"/>
        <w:left w:val="dotDash" w:sz="18" w:space="24" w:color="auto"/>
        <w:bottom w:val="dotDash" w:sz="18" w:space="24" w:color="auto"/>
        <w:right w:val="dotDash"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70"/>
    <w:rsid w:val="005A7570"/>
    <w:rsid w:val="007232A4"/>
    <w:rsid w:val="008B5477"/>
    <w:rsid w:val="00BE5F11"/>
    <w:rsid w:val="00D2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32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2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2A4"/>
    <w:rPr>
      <w:b/>
      <w:bCs/>
    </w:rPr>
  </w:style>
  <w:style w:type="character" w:styleId="a5">
    <w:name w:val="Emphasis"/>
    <w:basedOn w:val="a0"/>
    <w:uiPriority w:val="20"/>
    <w:qFormat/>
    <w:rsid w:val="007232A4"/>
    <w:rPr>
      <w:i/>
      <w:iCs/>
    </w:rPr>
  </w:style>
  <w:style w:type="character" w:customStyle="1" w:styleId="apple-converted-space">
    <w:name w:val="apple-converted-space"/>
    <w:basedOn w:val="a0"/>
    <w:rsid w:val="00723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32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2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2A4"/>
    <w:rPr>
      <w:b/>
      <w:bCs/>
    </w:rPr>
  </w:style>
  <w:style w:type="character" w:styleId="a5">
    <w:name w:val="Emphasis"/>
    <w:basedOn w:val="a0"/>
    <w:uiPriority w:val="20"/>
    <w:qFormat/>
    <w:rsid w:val="007232A4"/>
    <w:rPr>
      <w:i/>
      <w:iCs/>
    </w:rPr>
  </w:style>
  <w:style w:type="character" w:customStyle="1" w:styleId="apple-converted-space">
    <w:name w:val="apple-converted-space"/>
    <w:basedOn w:val="a0"/>
    <w:rsid w:val="0072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B230-77B3-4B84-ADED-485C45B4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Вредина</dc:creator>
  <cp:keywords/>
  <dc:description/>
  <cp:lastModifiedBy>Вредина</cp:lastModifiedBy>
  <cp:revision>3</cp:revision>
  <cp:lastPrinted>2014-11-09T17:31:00Z</cp:lastPrinted>
  <dcterms:created xsi:type="dcterms:W3CDTF">2014-11-09T12:44:00Z</dcterms:created>
  <dcterms:modified xsi:type="dcterms:W3CDTF">2014-11-09T17:31:00Z</dcterms:modified>
</cp:coreProperties>
</file>